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D7" w:rsidRPr="00C305AD" w:rsidRDefault="00EE31D7" w:rsidP="00EE31D7">
      <w:pPr>
        <w:spacing w:line="0" w:lineRule="atLeast"/>
        <w:ind w:left="120" w:hanging="120"/>
        <w:rPr>
          <w:sz w:val="6"/>
          <w:szCs w:val="6"/>
        </w:rPr>
      </w:pPr>
    </w:p>
    <w:p w:rsidR="00EE31D7" w:rsidRPr="00C305AD" w:rsidRDefault="00EE31D7" w:rsidP="00EE31D7">
      <w:pPr>
        <w:spacing w:line="0" w:lineRule="atLeast"/>
        <w:ind w:left="120" w:hanging="120"/>
        <w:rPr>
          <w:sz w:val="6"/>
          <w:szCs w:val="6"/>
        </w:rPr>
      </w:pPr>
    </w:p>
    <w:p w:rsidR="00EE31D7" w:rsidRPr="00C305AD" w:rsidRDefault="00EE31D7" w:rsidP="00EE31D7">
      <w:pPr>
        <w:spacing w:line="0" w:lineRule="atLeast"/>
        <w:ind w:left="120" w:hanging="120"/>
        <w:rPr>
          <w:sz w:val="6"/>
          <w:szCs w:val="6"/>
        </w:rPr>
      </w:pP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4"/>
      </w:tblGrid>
      <w:tr w:rsidR="005967C6" w:rsidRPr="00FA510C" w:rsidTr="00765B3E">
        <w:trPr>
          <w:trHeight w:val="1085"/>
        </w:trPr>
        <w:tc>
          <w:tcPr>
            <w:tcW w:w="10704" w:type="dxa"/>
          </w:tcPr>
          <w:p w:rsidR="005967C6" w:rsidRPr="00F673C1" w:rsidRDefault="005967C6" w:rsidP="00765B3E">
            <w:pPr>
              <w:ind w:left="480" w:hanging="480"/>
            </w:pPr>
            <w:r w:rsidRPr="00F673C1">
              <w:rPr>
                <w:rFonts w:hint="eastAsia"/>
              </w:rPr>
              <w:t>學生姓名：</w:t>
            </w:r>
            <w:r w:rsidRPr="00F673C1">
              <w:rPr>
                <w:rFonts w:hint="eastAsia"/>
              </w:rPr>
              <w:t xml:space="preserve">_______________          </w:t>
            </w:r>
            <w:r>
              <w:rPr>
                <w:rFonts w:hint="eastAsia"/>
              </w:rPr>
              <w:t xml:space="preserve">      </w:t>
            </w:r>
            <w:r w:rsidRPr="00F673C1">
              <w:rPr>
                <w:rFonts w:hint="eastAsia"/>
              </w:rPr>
              <w:t>教學日期：</w:t>
            </w:r>
            <w:r w:rsidRPr="00F673C1">
              <w:rPr>
                <w:rFonts w:hint="eastAsia"/>
              </w:rPr>
              <w:t>___</w:t>
            </w:r>
            <w:r w:rsidR="00917101">
              <w:rPr>
                <w:rFonts w:hint="eastAsia"/>
              </w:rPr>
              <w:t>110</w:t>
            </w:r>
            <w:r w:rsidRPr="00F673C1">
              <w:rPr>
                <w:rFonts w:hint="eastAsia"/>
              </w:rPr>
              <w:t>___</w:t>
            </w:r>
            <w:r w:rsidRPr="00F673C1">
              <w:rPr>
                <w:rFonts w:hint="eastAsia"/>
              </w:rPr>
              <w:t>年</w:t>
            </w:r>
            <w:r w:rsidRPr="00F673C1">
              <w:rPr>
                <w:rFonts w:hint="eastAsia"/>
              </w:rPr>
              <w:t>___</w:t>
            </w:r>
            <w:r w:rsidR="00917101">
              <w:rPr>
                <w:rFonts w:hint="eastAsia"/>
              </w:rPr>
              <w:t>4</w:t>
            </w:r>
            <w:r w:rsidRPr="00F673C1">
              <w:rPr>
                <w:rFonts w:hint="eastAsia"/>
              </w:rPr>
              <w:t>___</w:t>
            </w:r>
            <w:r w:rsidRPr="00F673C1">
              <w:rPr>
                <w:rFonts w:hint="eastAsia"/>
              </w:rPr>
              <w:t>月</w:t>
            </w:r>
            <w:r w:rsidRPr="00F673C1">
              <w:rPr>
                <w:rFonts w:hint="eastAsia"/>
              </w:rPr>
              <w:t>_</w:t>
            </w:r>
            <w:r w:rsidRPr="007D362D">
              <w:rPr>
                <w:rFonts w:hint="eastAsia"/>
                <w:u w:val="single"/>
              </w:rPr>
              <w:t>_</w:t>
            </w:r>
            <w:r w:rsidR="0049496C">
              <w:rPr>
                <w:rFonts w:hint="eastAsia"/>
                <w:u w:val="single"/>
              </w:rPr>
              <w:t xml:space="preserve">  </w:t>
            </w:r>
            <w:r w:rsidR="00917101">
              <w:rPr>
                <w:rFonts w:hint="eastAsia"/>
                <w:u w:val="single"/>
              </w:rPr>
              <w:t>30</w:t>
            </w:r>
            <w:bookmarkStart w:id="0" w:name="_GoBack"/>
            <w:bookmarkEnd w:id="0"/>
            <w:r w:rsidR="0049496C">
              <w:rPr>
                <w:rFonts w:hint="eastAsia"/>
                <w:u w:val="single"/>
              </w:rPr>
              <w:t xml:space="preserve">     </w:t>
            </w:r>
            <w:r w:rsidRPr="00F673C1">
              <w:rPr>
                <w:rFonts w:hint="eastAsia"/>
              </w:rPr>
              <w:t>日</w:t>
            </w:r>
          </w:p>
          <w:p w:rsidR="005967C6" w:rsidRDefault="005967C6" w:rsidP="00765B3E">
            <w:pPr>
              <w:ind w:left="480" w:hanging="480"/>
            </w:pPr>
            <w:r w:rsidRPr="00F673C1">
              <w:rPr>
                <w:rFonts w:hint="eastAsia"/>
              </w:rPr>
              <w:t>教材來源：自編</w:t>
            </w:r>
            <w:r w:rsidRPr="00F673C1"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單元名稱：</w:t>
            </w:r>
            <w:proofErr w:type="gramStart"/>
            <w:r w:rsidR="00140705">
              <w:rPr>
                <w:rFonts w:hint="eastAsia"/>
              </w:rPr>
              <w:t>ㄅㄆㄇ好</w:t>
            </w:r>
            <w:proofErr w:type="gramEnd"/>
            <w:r w:rsidR="00140705">
              <w:rPr>
                <w:rFonts w:hint="eastAsia"/>
              </w:rPr>
              <w:t>好玩</w:t>
            </w:r>
            <w:r w:rsidR="00140705">
              <w:rPr>
                <w:rFonts w:hint="eastAsia"/>
              </w:rPr>
              <w:t>-</w:t>
            </w:r>
            <w:r w:rsidR="00140705">
              <w:rPr>
                <w:rFonts w:hint="eastAsia"/>
              </w:rPr>
              <w:t>生字「</w:t>
            </w:r>
            <w:proofErr w:type="gramStart"/>
            <w:r w:rsidR="00A4423B">
              <w:rPr>
                <w:rFonts w:hint="eastAsia"/>
              </w:rPr>
              <w:t>余白完令</w:t>
            </w:r>
            <w:proofErr w:type="gramEnd"/>
            <w:r w:rsidR="00140705">
              <w:rPr>
                <w:rFonts w:hint="eastAsia"/>
              </w:rPr>
              <w:t>」</w:t>
            </w:r>
          </w:p>
          <w:p w:rsidR="005967C6" w:rsidRPr="00FA510C" w:rsidRDefault="00464327" w:rsidP="00765B3E">
            <w:pPr>
              <w:ind w:left="480" w:hanging="480"/>
              <w:rPr>
                <w:rFonts w:ascii="新細明體" w:hAnsi="新細明體"/>
              </w:rPr>
            </w:pPr>
            <w:r w:rsidRPr="00464327">
              <w:rPr>
                <w:rFonts w:ascii="新細明體" w:hAnsi="新細明體" w:hint="eastAsia"/>
              </w:rPr>
              <w:t xml:space="preserve">書寫時間: </w:t>
            </w:r>
            <w:r w:rsidRPr="00464327">
              <w:rPr>
                <w:rFonts w:hint="eastAsia"/>
              </w:rPr>
              <w:t>□課堂練習</w:t>
            </w:r>
            <w:r w:rsidRPr="00464327">
              <w:rPr>
                <w:rFonts w:hint="eastAsia"/>
              </w:rPr>
              <w:t xml:space="preserve">  </w:t>
            </w:r>
            <w:r w:rsidRPr="00464327">
              <w:rPr>
                <w:rFonts w:hint="eastAsia"/>
              </w:rPr>
              <w:t>□回家作業</w:t>
            </w:r>
            <w:r w:rsidRPr="00464327">
              <w:rPr>
                <w:rFonts w:ascii="新細明體" w:hAnsi="新細明體" w:hint="eastAsia"/>
              </w:rPr>
              <w:t xml:space="preserve">  </w:t>
            </w:r>
            <w:r w:rsidRPr="00157394">
              <w:rPr>
                <w:rFonts w:ascii="新細明體" w:hAnsi="新細明體" w:hint="eastAsia"/>
                <w:color w:val="002060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   </w:t>
            </w:r>
            <w:r w:rsidR="005967C6" w:rsidRPr="00FA510C">
              <w:rPr>
                <w:rFonts w:ascii="新細明體" w:hAnsi="新細明體" w:hint="eastAsia"/>
              </w:rPr>
              <w:t xml:space="preserve">  </w:t>
            </w:r>
            <w:r w:rsidR="005967C6" w:rsidRPr="00F673C1">
              <w:rPr>
                <w:rFonts w:hint="eastAsia"/>
              </w:rPr>
              <w:t>評量結果：□完全協助</w:t>
            </w:r>
            <w:r w:rsidR="005967C6" w:rsidRPr="00F673C1">
              <w:rPr>
                <w:rFonts w:hint="eastAsia"/>
              </w:rPr>
              <w:t xml:space="preserve">  </w:t>
            </w:r>
            <w:r w:rsidR="005967C6" w:rsidRPr="00F673C1">
              <w:rPr>
                <w:rFonts w:hint="eastAsia"/>
              </w:rPr>
              <w:t>□部分協助</w:t>
            </w:r>
            <w:r w:rsidR="005967C6" w:rsidRPr="00F673C1">
              <w:rPr>
                <w:rFonts w:hint="eastAsia"/>
              </w:rPr>
              <w:t xml:space="preserve">  </w:t>
            </w:r>
            <w:r w:rsidR="005967C6" w:rsidRPr="00F673C1">
              <w:rPr>
                <w:rFonts w:hint="eastAsia"/>
              </w:rPr>
              <w:t>□自行完成</w:t>
            </w:r>
          </w:p>
        </w:tc>
      </w:tr>
    </w:tbl>
    <w:p w:rsidR="005967C6" w:rsidRDefault="005967C6" w:rsidP="005967C6">
      <w:pPr>
        <w:ind w:left="801" w:hanging="801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請小朋友先練習描寫後，再自己寫寫看！</w:t>
      </w: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2631"/>
        <w:gridCol w:w="2631"/>
        <w:gridCol w:w="2631"/>
      </w:tblGrid>
      <w:tr w:rsidR="00544953" w:rsidRPr="005967C6" w:rsidTr="00544953">
        <w:trPr>
          <w:trHeight w:val="2166"/>
          <w:jc w:val="center"/>
        </w:trPr>
        <w:tc>
          <w:tcPr>
            <w:tcW w:w="2631" w:type="dxa"/>
            <w:vAlign w:val="center"/>
          </w:tcPr>
          <w:p w:rsidR="00544953" w:rsidRPr="005967C6" w:rsidRDefault="00A4423B" w:rsidP="005967C6">
            <w:pPr>
              <w:spacing w:line="0" w:lineRule="atLeast"/>
              <w:ind w:left="1920" w:hanging="1920"/>
              <w:jc w:val="center"/>
              <w:rPr>
                <w:rFonts w:ascii="標楷體" w:eastAsia="標楷體" w:hAnsi="標楷體"/>
                <w:sz w:val="160"/>
                <w:szCs w:val="96"/>
              </w:rPr>
            </w:pPr>
            <w:proofErr w:type="gramStart"/>
            <w:r>
              <w:rPr>
                <w:rFonts w:ascii="標楷體" w:eastAsia="標楷體" w:hAnsi="標楷體" w:hint="eastAsia"/>
                <w:sz w:val="160"/>
                <w:szCs w:val="96"/>
              </w:rPr>
              <w:t>余</w:t>
            </w:r>
            <w:proofErr w:type="gramEnd"/>
          </w:p>
        </w:tc>
        <w:tc>
          <w:tcPr>
            <w:tcW w:w="2631" w:type="dxa"/>
            <w:vAlign w:val="center"/>
          </w:tcPr>
          <w:p w:rsidR="00544953" w:rsidRDefault="00A4423B" w:rsidP="00544953">
            <w:pPr>
              <w:jc w:val="center"/>
            </w:pPr>
            <w:r>
              <w:rPr>
                <w:rFonts w:ascii="標楷體" w:eastAsia="標楷體" w:hAnsi="標楷體" w:hint="eastAsia"/>
                <w:sz w:val="160"/>
                <w:szCs w:val="96"/>
              </w:rPr>
              <w:t>白</w:t>
            </w:r>
          </w:p>
        </w:tc>
        <w:tc>
          <w:tcPr>
            <w:tcW w:w="2631" w:type="dxa"/>
            <w:vAlign w:val="center"/>
          </w:tcPr>
          <w:p w:rsidR="00544953" w:rsidRDefault="00A4423B" w:rsidP="00544953">
            <w:pPr>
              <w:jc w:val="center"/>
            </w:pPr>
            <w:r>
              <w:rPr>
                <w:rFonts w:ascii="標楷體" w:eastAsia="標楷體" w:hAnsi="標楷體" w:hint="eastAsia"/>
                <w:sz w:val="160"/>
                <w:szCs w:val="96"/>
              </w:rPr>
              <w:t>完</w:t>
            </w:r>
          </w:p>
        </w:tc>
        <w:tc>
          <w:tcPr>
            <w:tcW w:w="2631" w:type="dxa"/>
            <w:vAlign w:val="center"/>
          </w:tcPr>
          <w:p w:rsidR="00544953" w:rsidRDefault="00A4423B" w:rsidP="00544953">
            <w:pPr>
              <w:jc w:val="center"/>
            </w:pPr>
            <w:r>
              <w:rPr>
                <w:rFonts w:ascii="標楷體" w:eastAsia="標楷體" w:hAnsi="標楷體" w:hint="eastAsia"/>
                <w:sz w:val="160"/>
                <w:szCs w:val="96"/>
              </w:rPr>
              <w:t>令</w:t>
            </w:r>
          </w:p>
        </w:tc>
      </w:tr>
      <w:tr w:rsidR="00A4423B" w:rsidRPr="00A4423B" w:rsidTr="00BA5228">
        <w:trPr>
          <w:trHeight w:val="2166"/>
          <w:jc w:val="center"/>
        </w:trPr>
        <w:tc>
          <w:tcPr>
            <w:tcW w:w="2631" w:type="dxa"/>
          </w:tcPr>
          <w:p w:rsidR="00A4423B" w:rsidRPr="00A4423B" w:rsidRDefault="00A4423B" w:rsidP="00A4423B">
            <w:pPr>
              <w:spacing w:line="0" w:lineRule="atLeast"/>
              <w:ind w:left="1920" w:hanging="1920"/>
              <w:jc w:val="center"/>
              <w:rPr>
                <w:rFonts w:ascii="文鼎標楷虛線國字" w:eastAsia="文鼎標楷虛線國字" w:hAnsi="文鼎標楷虛線國字"/>
                <w:sz w:val="160"/>
                <w:szCs w:val="96"/>
              </w:rPr>
            </w:pPr>
            <w:proofErr w:type="gramStart"/>
            <w:r w:rsidRPr="00A4423B">
              <w:rPr>
                <w:rFonts w:ascii="新細明體" w:hAnsi="新細明體" w:cs="新細明體" w:hint="eastAsia"/>
                <w:color w:val="D9D9D9" w:themeColor="background1" w:themeShade="D9"/>
                <w:sz w:val="160"/>
                <w:szCs w:val="96"/>
              </w:rPr>
              <w:t>余</w:t>
            </w:r>
            <w:proofErr w:type="gramEnd"/>
          </w:p>
        </w:tc>
        <w:tc>
          <w:tcPr>
            <w:tcW w:w="2631" w:type="dxa"/>
          </w:tcPr>
          <w:p w:rsidR="00A4423B" w:rsidRPr="00A4423B" w:rsidRDefault="00A4423B" w:rsidP="00A4423B">
            <w:pPr>
              <w:spacing w:line="0" w:lineRule="atLeast"/>
              <w:ind w:left="1920" w:hanging="1920"/>
              <w:jc w:val="center"/>
              <w:rPr>
                <w:rFonts w:ascii="文鼎標楷虛線國字" w:eastAsia="文鼎標楷虛線國字" w:hAnsi="文鼎標楷虛線國字"/>
                <w:sz w:val="160"/>
                <w:szCs w:val="96"/>
              </w:rPr>
            </w:pPr>
            <w:r w:rsidRPr="00A4423B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白</w:t>
            </w:r>
          </w:p>
        </w:tc>
        <w:tc>
          <w:tcPr>
            <w:tcW w:w="2631" w:type="dxa"/>
          </w:tcPr>
          <w:p w:rsidR="00A4423B" w:rsidRPr="00A4423B" w:rsidRDefault="00A4423B" w:rsidP="00A4423B">
            <w:pPr>
              <w:spacing w:line="0" w:lineRule="atLeast"/>
              <w:ind w:left="1920" w:hanging="1920"/>
              <w:jc w:val="center"/>
              <w:rPr>
                <w:rFonts w:ascii="文鼎標楷虛線國字" w:eastAsia="文鼎標楷虛線國字" w:hAnsi="文鼎標楷虛線國字"/>
                <w:sz w:val="160"/>
                <w:szCs w:val="96"/>
              </w:rPr>
            </w:pPr>
            <w:r w:rsidRPr="00A4423B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完</w:t>
            </w:r>
          </w:p>
        </w:tc>
        <w:tc>
          <w:tcPr>
            <w:tcW w:w="2631" w:type="dxa"/>
          </w:tcPr>
          <w:p w:rsidR="00A4423B" w:rsidRPr="00A4423B" w:rsidRDefault="00A4423B" w:rsidP="00A4423B">
            <w:pPr>
              <w:spacing w:line="0" w:lineRule="atLeast"/>
              <w:ind w:left="1920" w:hanging="1920"/>
              <w:jc w:val="center"/>
              <w:rPr>
                <w:rFonts w:ascii="文鼎標楷虛線國字" w:eastAsia="文鼎標楷虛線國字" w:hAnsi="文鼎標楷虛線國字"/>
                <w:sz w:val="160"/>
                <w:szCs w:val="96"/>
              </w:rPr>
            </w:pPr>
            <w:r w:rsidRPr="00A4423B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令</w:t>
            </w:r>
          </w:p>
        </w:tc>
      </w:tr>
      <w:tr w:rsidR="00A4423B" w:rsidRPr="00A4423B" w:rsidTr="00BA5228">
        <w:trPr>
          <w:trHeight w:val="2166"/>
          <w:jc w:val="center"/>
        </w:trPr>
        <w:tc>
          <w:tcPr>
            <w:tcW w:w="2631" w:type="dxa"/>
          </w:tcPr>
          <w:p w:rsidR="00A4423B" w:rsidRPr="00A4423B" w:rsidRDefault="00A4423B" w:rsidP="00A4423B">
            <w:pPr>
              <w:spacing w:line="0" w:lineRule="atLeast"/>
              <w:ind w:left="1920" w:hanging="1920"/>
              <w:jc w:val="center"/>
              <w:rPr>
                <w:rFonts w:ascii="新細明體" w:hAnsi="新細明體" w:cs="新細明體"/>
                <w:color w:val="D9D9D9" w:themeColor="background1" w:themeShade="D9"/>
                <w:sz w:val="160"/>
                <w:szCs w:val="96"/>
              </w:rPr>
            </w:pPr>
            <w:proofErr w:type="gramStart"/>
            <w:r w:rsidRPr="00A4423B">
              <w:rPr>
                <w:rFonts w:ascii="新細明體" w:hAnsi="新細明體" w:cs="新細明體" w:hint="eastAsia"/>
                <w:color w:val="D9D9D9" w:themeColor="background1" w:themeShade="D9"/>
                <w:sz w:val="160"/>
                <w:szCs w:val="96"/>
              </w:rPr>
              <w:t>余</w:t>
            </w:r>
            <w:proofErr w:type="gramEnd"/>
          </w:p>
        </w:tc>
        <w:tc>
          <w:tcPr>
            <w:tcW w:w="2631" w:type="dxa"/>
          </w:tcPr>
          <w:p w:rsidR="00A4423B" w:rsidRPr="00A4423B" w:rsidRDefault="00A4423B" w:rsidP="00A4423B">
            <w:pPr>
              <w:spacing w:line="0" w:lineRule="atLeast"/>
              <w:ind w:left="1920" w:hanging="1920"/>
              <w:jc w:val="center"/>
              <w:rPr>
                <w:rFonts w:ascii="文鼎標楷虛線國字" w:eastAsia="文鼎標楷虛線國字" w:hAnsi="文鼎標楷虛線國字"/>
                <w:sz w:val="160"/>
                <w:szCs w:val="96"/>
              </w:rPr>
            </w:pPr>
            <w:r w:rsidRPr="00A4423B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白</w:t>
            </w:r>
          </w:p>
        </w:tc>
        <w:tc>
          <w:tcPr>
            <w:tcW w:w="2631" w:type="dxa"/>
          </w:tcPr>
          <w:p w:rsidR="00A4423B" w:rsidRPr="00A4423B" w:rsidRDefault="00A4423B" w:rsidP="00A4423B">
            <w:pPr>
              <w:spacing w:line="0" w:lineRule="atLeast"/>
              <w:ind w:left="1920" w:hanging="1920"/>
              <w:jc w:val="center"/>
              <w:rPr>
                <w:rFonts w:ascii="文鼎標楷虛線國字" w:eastAsia="文鼎標楷虛線國字" w:hAnsi="文鼎標楷虛線國字"/>
                <w:sz w:val="160"/>
                <w:szCs w:val="96"/>
              </w:rPr>
            </w:pPr>
            <w:r w:rsidRPr="00A4423B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完</w:t>
            </w:r>
          </w:p>
        </w:tc>
        <w:tc>
          <w:tcPr>
            <w:tcW w:w="2631" w:type="dxa"/>
          </w:tcPr>
          <w:p w:rsidR="00A4423B" w:rsidRPr="00A4423B" w:rsidRDefault="00A4423B" w:rsidP="00A4423B">
            <w:pPr>
              <w:spacing w:line="0" w:lineRule="atLeast"/>
              <w:ind w:left="1920" w:hanging="1920"/>
              <w:jc w:val="center"/>
              <w:rPr>
                <w:rFonts w:ascii="文鼎標楷虛線國字" w:eastAsia="文鼎標楷虛線國字" w:hAnsi="文鼎標楷虛線國字"/>
                <w:sz w:val="160"/>
                <w:szCs w:val="96"/>
              </w:rPr>
            </w:pPr>
            <w:r w:rsidRPr="00A4423B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令</w:t>
            </w:r>
          </w:p>
        </w:tc>
      </w:tr>
      <w:tr w:rsidR="00A4423B" w:rsidRPr="00A4423B" w:rsidTr="00BA5228">
        <w:trPr>
          <w:trHeight w:val="2166"/>
          <w:jc w:val="center"/>
        </w:trPr>
        <w:tc>
          <w:tcPr>
            <w:tcW w:w="2631" w:type="dxa"/>
          </w:tcPr>
          <w:p w:rsidR="00A4423B" w:rsidRPr="00A4423B" w:rsidRDefault="00A4423B" w:rsidP="00A4423B">
            <w:pPr>
              <w:spacing w:line="0" w:lineRule="atLeast"/>
              <w:ind w:left="1920" w:hanging="1920"/>
              <w:jc w:val="center"/>
              <w:rPr>
                <w:rFonts w:ascii="新細明體" w:hAnsi="新細明體" w:cs="新細明體"/>
                <w:color w:val="D9D9D9" w:themeColor="background1" w:themeShade="D9"/>
                <w:sz w:val="160"/>
                <w:szCs w:val="96"/>
              </w:rPr>
            </w:pPr>
            <w:proofErr w:type="gramStart"/>
            <w:r w:rsidRPr="00A4423B">
              <w:rPr>
                <w:rFonts w:ascii="新細明體" w:hAnsi="新細明體" w:cs="新細明體" w:hint="eastAsia"/>
                <w:color w:val="D9D9D9" w:themeColor="background1" w:themeShade="D9"/>
                <w:sz w:val="160"/>
                <w:szCs w:val="96"/>
              </w:rPr>
              <w:t>余</w:t>
            </w:r>
            <w:proofErr w:type="gramEnd"/>
          </w:p>
        </w:tc>
        <w:tc>
          <w:tcPr>
            <w:tcW w:w="2631" w:type="dxa"/>
          </w:tcPr>
          <w:p w:rsidR="00A4423B" w:rsidRPr="00A4423B" w:rsidRDefault="00A4423B" w:rsidP="00A4423B">
            <w:pPr>
              <w:spacing w:line="0" w:lineRule="atLeast"/>
              <w:ind w:left="1920" w:hanging="1920"/>
              <w:jc w:val="center"/>
              <w:rPr>
                <w:rFonts w:ascii="文鼎標楷虛線國字" w:eastAsia="文鼎標楷虛線國字" w:hAnsi="文鼎標楷虛線國字"/>
                <w:sz w:val="160"/>
                <w:szCs w:val="96"/>
              </w:rPr>
            </w:pPr>
            <w:r w:rsidRPr="00A4423B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白</w:t>
            </w:r>
          </w:p>
        </w:tc>
        <w:tc>
          <w:tcPr>
            <w:tcW w:w="2631" w:type="dxa"/>
          </w:tcPr>
          <w:p w:rsidR="00A4423B" w:rsidRPr="00A4423B" w:rsidRDefault="00A4423B" w:rsidP="00A4423B">
            <w:pPr>
              <w:spacing w:line="0" w:lineRule="atLeast"/>
              <w:ind w:left="1920" w:hanging="1920"/>
              <w:jc w:val="center"/>
              <w:rPr>
                <w:rFonts w:ascii="文鼎標楷虛線國字" w:eastAsia="文鼎標楷虛線國字" w:hAnsi="文鼎標楷虛線國字"/>
                <w:sz w:val="160"/>
                <w:szCs w:val="96"/>
              </w:rPr>
            </w:pPr>
            <w:r w:rsidRPr="00A4423B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完</w:t>
            </w:r>
          </w:p>
        </w:tc>
        <w:tc>
          <w:tcPr>
            <w:tcW w:w="2631" w:type="dxa"/>
          </w:tcPr>
          <w:p w:rsidR="00A4423B" w:rsidRPr="00A4423B" w:rsidRDefault="00A4423B" w:rsidP="00A4423B">
            <w:pPr>
              <w:spacing w:line="0" w:lineRule="atLeast"/>
              <w:ind w:left="1920" w:hanging="1920"/>
              <w:jc w:val="center"/>
              <w:rPr>
                <w:rFonts w:ascii="文鼎標楷虛線國字" w:eastAsia="文鼎標楷虛線國字" w:hAnsi="文鼎標楷虛線國字"/>
                <w:sz w:val="160"/>
                <w:szCs w:val="96"/>
              </w:rPr>
            </w:pPr>
            <w:r w:rsidRPr="00A4423B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令</w:t>
            </w:r>
          </w:p>
        </w:tc>
      </w:tr>
      <w:tr w:rsidR="00A4423B" w:rsidRPr="00A4423B" w:rsidTr="00BA5228">
        <w:trPr>
          <w:trHeight w:val="2166"/>
          <w:jc w:val="center"/>
        </w:trPr>
        <w:tc>
          <w:tcPr>
            <w:tcW w:w="2631" w:type="dxa"/>
          </w:tcPr>
          <w:p w:rsidR="00A4423B" w:rsidRPr="00A4423B" w:rsidRDefault="00A4423B" w:rsidP="00A4423B">
            <w:pPr>
              <w:spacing w:line="0" w:lineRule="atLeast"/>
              <w:ind w:left="1920" w:hanging="1920"/>
              <w:jc w:val="center"/>
              <w:rPr>
                <w:rFonts w:ascii="新細明體" w:hAnsi="新細明體" w:cs="新細明體"/>
                <w:color w:val="D9D9D9" w:themeColor="background1" w:themeShade="D9"/>
                <w:sz w:val="160"/>
                <w:szCs w:val="96"/>
              </w:rPr>
            </w:pPr>
            <w:proofErr w:type="gramStart"/>
            <w:r w:rsidRPr="00A4423B">
              <w:rPr>
                <w:rFonts w:ascii="新細明體" w:hAnsi="新細明體" w:cs="新細明體" w:hint="eastAsia"/>
                <w:color w:val="D9D9D9" w:themeColor="background1" w:themeShade="D9"/>
                <w:sz w:val="160"/>
                <w:szCs w:val="96"/>
              </w:rPr>
              <w:t>余</w:t>
            </w:r>
            <w:proofErr w:type="gramEnd"/>
          </w:p>
        </w:tc>
        <w:tc>
          <w:tcPr>
            <w:tcW w:w="2631" w:type="dxa"/>
          </w:tcPr>
          <w:p w:rsidR="00A4423B" w:rsidRPr="00A4423B" w:rsidRDefault="00A4423B" w:rsidP="00A4423B">
            <w:pPr>
              <w:spacing w:line="0" w:lineRule="atLeast"/>
              <w:ind w:left="1920" w:hanging="1920"/>
              <w:jc w:val="center"/>
              <w:rPr>
                <w:rFonts w:ascii="文鼎標楷虛線國字" w:eastAsia="文鼎標楷虛線國字" w:hAnsi="文鼎標楷虛線國字"/>
                <w:sz w:val="160"/>
                <w:szCs w:val="96"/>
              </w:rPr>
            </w:pPr>
            <w:r w:rsidRPr="00A4423B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白</w:t>
            </w:r>
          </w:p>
        </w:tc>
        <w:tc>
          <w:tcPr>
            <w:tcW w:w="2631" w:type="dxa"/>
          </w:tcPr>
          <w:p w:rsidR="00A4423B" w:rsidRPr="00A4423B" w:rsidRDefault="00A4423B" w:rsidP="00A4423B">
            <w:pPr>
              <w:spacing w:line="0" w:lineRule="atLeast"/>
              <w:ind w:left="1920" w:hanging="1920"/>
              <w:jc w:val="center"/>
              <w:rPr>
                <w:rFonts w:ascii="文鼎標楷虛線國字" w:eastAsia="文鼎標楷虛線國字" w:hAnsi="文鼎標楷虛線國字"/>
                <w:sz w:val="160"/>
                <w:szCs w:val="96"/>
              </w:rPr>
            </w:pPr>
            <w:r w:rsidRPr="00A4423B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完</w:t>
            </w:r>
          </w:p>
        </w:tc>
        <w:tc>
          <w:tcPr>
            <w:tcW w:w="2631" w:type="dxa"/>
          </w:tcPr>
          <w:p w:rsidR="00A4423B" w:rsidRPr="00A4423B" w:rsidRDefault="00A4423B" w:rsidP="00A4423B">
            <w:pPr>
              <w:spacing w:line="0" w:lineRule="atLeast"/>
              <w:ind w:left="1920" w:hanging="1920"/>
              <w:jc w:val="center"/>
              <w:rPr>
                <w:rFonts w:ascii="文鼎標楷虛線國字" w:eastAsia="文鼎標楷虛線國字" w:hAnsi="文鼎標楷虛線國字"/>
                <w:sz w:val="160"/>
                <w:szCs w:val="96"/>
              </w:rPr>
            </w:pPr>
            <w:r w:rsidRPr="00A4423B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令</w:t>
            </w:r>
          </w:p>
        </w:tc>
      </w:tr>
      <w:tr w:rsidR="00A4423B" w:rsidRPr="00A4423B" w:rsidTr="00BA5228">
        <w:trPr>
          <w:trHeight w:val="2166"/>
          <w:jc w:val="center"/>
        </w:trPr>
        <w:tc>
          <w:tcPr>
            <w:tcW w:w="2631" w:type="dxa"/>
          </w:tcPr>
          <w:p w:rsidR="00A4423B" w:rsidRPr="00A4423B" w:rsidRDefault="00A4423B" w:rsidP="00A4423B">
            <w:pPr>
              <w:spacing w:line="0" w:lineRule="atLeast"/>
              <w:ind w:left="1920" w:hanging="1920"/>
              <w:jc w:val="center"/>
              <w:rPr>
                <w:rFonts w:ascii="新細明體" w:hAnsi="新細明體" w:cs="新細明體"/>
                <w:color w:val="D9D9D9" w:themeColor="background1" w:themeShade="D9"/>
                <w:sz w:val="160"/>
                <w:szCs w:val="96"/>
              </w:rPr>
            </w:pPr>
            <w:proofErr w:type="gramStart"/>
            <w:r w:rsidRPr="00A4423B">
              <w:rPr>
                <w:rFonts w:ascii="新細明體" w:hAnsi="新細明體" w:cs="新細明體" w:hint="eastAsia"/>
                <w:color w:val="D9D9D9" w:themeColor="background1" w:themeShade="D9"/>
                <w:sz w:val="160"/>
                <w:szCs w:val="96"/>
              </w:rPr>
              <w:t>余</w:t>
            </w:r>
            <w:proofErr w:type="gramEnd"/>
          </w:p>
        </w:tc>
        <w:tc>
          <w:tcPr>
            <w:tcW w:w="2631" w:type="dxa"/>
          </w:tcPr>
          <w:p w:rsidR="00A4423B" w:rsidRPr="00A4423B" w:rsidRDefault="00A4423B" w:rsidP="00A4423B">
            <w:pPr>
              <w:spacing w:line="0" w:lineRule="atLeast"/>
              <w:ind w:left="1920" w:hanging="1920"/>
              <w:jc w:val="center"/>
              <w:rPr>
                <w:rFonts w:ascii="文鼎標楷虛線國字" w:eastAsia="文鼎標楷虛線國字" w:hAnsi="文鼎標楷虛線國字"/>
                <w:sz w:val="160"/>
                <w:szCs w:val="96"/>
              </w:rPr>
            </w:pPr>
            <w:r w:rsidRPr="00A4423B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白</w:t>
            </w:r>
          </w:p>
        </w:tc>
        <w:tc>
          <w:tcPr>
            <w:tcW w:w="2631" w:type="dxa"/>
          </w:tcPr>
          <w:p w:rsidR="00A4423B" w:rsidRPr="00A4423B" w:rsidRDefault="00A4423B" w:rsidP="00A4423B">
            <w:pPr>
              <w:spacing w:line="0" w:lineRule="atLeast"/>
              <w:ind w:left="1920" w:hanging="1920"/>
              <w:jc w:val="center"/>
              <w:rPr>
                <w:rFonts w:ascii="文鼎標楷虛線國字" w:eastAsia="文鼎標楷虛線國字" w:hAnsi="文鼎標楷虛線國字"/>
                <w:sz w:val="160"/>
                <w:szCs w:val="96"/>
              </w:rPr>
            </w:pPr>
            <w:r w:rsidRPr="00A4423B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完</w:t>
            </w:r>
          </w:p>
        </w:tc>
        <w:tc>
          <w:tcPr>
            <w:tcW w:w="2631" w:type="dxa"/>
          </w:tcPr>
          <w:p w:rsidR="00A4423B" w:rsidRPr="00A4423B" w:rsidRDefault="00A4423B" w:rsidP="00A4423B">
            <w:pPr>
              <w:spacing w:line="0" w:lineRule="atLeast"/>
              <w:ind w:left="1920" w:hanging="1920"/>
              <w:jc w:val="center"/>
              <w:rPr>
                <w:rFonts w:ascii="文鼎標楷虛線國字" w:eastAsia="文鼎標楷虛線國字" w:hAnsi="文鼎標楷虛線國字"/>
                <w:sz w:val="160"/>
                <w:szCs w:val="96"/>
              </w:rPr>
            </w:pPr>
            <w:r w:rsidRPr="00A4423B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令</w:t>
            </w:r>
          </w:p>
        </w:tc>
      </w:tr>
    </w:tbl>
    <w:p w:rsidR="00EE31D7" w:rsidRDefault="00EE31D7" w:rsidP="00DB1766">
      <w:pPr>
        <w:spacing w:line="0" w:lineRule="atLeast"/>
        <w:ind w:left="482" w:hanging="482"/>
        <w:rPr>
          <w:sz w:val="12"/>
          <w:szCs w:val="12"/>
        </w:rPr>
      </w:pPr>
    </w:p>
    <w:sectPr w:rsidR="00EE31D7" w:rsidSect="00DC51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CC9" w:rsidRDefault="00460CC9" w:rsidP="00DC511C">
      <w:r>
        <w:separator/>
      </w:r>
    </w:p>
  </w:endnote>
  <w:endnote w:type="continuationSeparator" w:id="0">
    <w:p w:rsidR="00460CC9" w:rsidRDefault="00460CC9" w:rsidP="00DC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虛線國字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C" w:rsidRDefault="00DC51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C" w:rsidRDefault="00DC511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C" w:rsidRDefault="00DC51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CC9" w:rsidRDefault="00460CC9" w:rsidP="00DC511C">
      <w:r>
        <w:separator/>
      </w:r>
    </w:p>
  </w:footnote>
  <w:footnote w:type="continuationSeparator" w:id="0">
    <w:p w:rsidR="00460CC9" w:rsidRDefault="00460CC9" w:rsidP="00DC5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C" w:rsidRDefault="00DC51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C" w:rsidRDefault="00DC51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C" w:rsidRDefault="00DC51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66"/>
    <w:rsid w:val="00045802"/>
    <w:rsid w:val="00067554"/>
    <w:rsid w:val="00073A3F"/>
    <w:rsid w:val="00140705"/>
    <w:rsid w:val="0018671E"/>
    <w:rsid w:val="001900BD"/>
    <w:rsid w:val="001D0B64"/>
    <w:rsid w:val="002E5DE6"/>
    <w:rsid w:val="00355EE6"/>
    <w:rsid w:val="003B6934"/>
    <w:rsid w:val="003C294A"/>
    <w:rsid w:val="00421E1B"/>
    <w:rsid w:val="00460CC9"/>
    <w:rsid w:val="00464327"/>
    <w:rsid w:val="00471EDF"/>
    <w:rsid w:val="0049496C"/>
    <w:rsid w:val="00495E4A"/>
    <w:rsid w:val="004D6201"/>
    <w:rsid w:val="00544953"/>
    <w:rsid w:val="005967C6"/>
    <w:rsid w:val="005C24CB"/>
    <w:rsid w:val="00704F4F"/>
    <w:rsid w:val="00726195"/>
    <w:rsid w:val="007D362D"/>
    <w:rsid w:val="00867803"/>
    <w:rsid w:val="008D413E"/>
    <w:rsid w:val="00904FD0"/>
    <w:rsid w:val="00917101"/>
    <w:rsid w:val="00A13FF5"/>
    <w:rsid w:val="00A15C19"/>
    <w:rsid w:val="00A15E01"/>
    <w:rsid w:val="00A4423B"/>
    <w:rsid w:val="00AD02BA"/>
    <w:rsid w:val="00B67004"/>
    <w:rsid w:val="00C864D7"/>
    <w:rsid w:val="00CE1EDE"/>
    <w:rsid w:val="00DB1766"/>
    <w:rsid w:val="00DC511C"/>
    <w:rsid w:val="00EA3BF5"/>
    <w:rsid w:val="00EE31D7"/>
    <w:rsid w:val="00EF24E8"/>
    <w:rsid w:val="00FD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aj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66"/>
    <w:pPr>
      <w:widowControl w:val="0"/>
      <w:ind w:left="0" w:firstLineChars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5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C511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C5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C511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aj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66"/>
    <w:pPr>
      <w:widowControl w:val="0"/>
      <w:ind w:left="0" w:firstLineChars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5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C511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C5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C511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cp:lastPrinted>2020-09-26T04:10:00Z</cp:lastPrinted>
  <dcterms:created xsi:type="dcterms:W3CDTF">2020-03-03T05:41:00Z</dcterms:created>
  <dcterms:modified xsi:type="dcterms:W3CDTF">2021-04-30T00:29:00Z</dcterms:modified>
</cp:coreProperties>
</file>